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8009" w14:textId="2E9B0E33" w:rsidR="00E240FD" w:rsidRPr="00E7743C" w:rsidRDefault="00E7743C" w:rsidP="00E7743C">
      <w:pPr>
        <w:pStyle w:val="NoSpacing"/>
        <w:jc w:val="center"/>
        <w:rPr>
          <w:sz w:val="24"/>
          <w:szCs w:val="24"/>
        </w:rPr>
      </w:pPr>
      <w:r w:rsidRPr="00E7743C">
        <w:rPr>
          <w:sz w:val="24"/>
          <w:szCs w:val="24"/>
        </w:rPr>
        <w:t>Agricultural Heritage of Huron County, Inc.</w:t>
      </w:r>
    </w:p>
    <w:p w14:paraId="020606CF" w14:textId="2093A603" w:rsidR="00E7743C" w:rsidRPr="00E7743C" w:rsidRDefault="001F672A" w:rsidP="00E7743C">
      <w:pPr>
        <w:pStyle w:val="NoSpacing"/>
        <w:jc w:val="center"/>
        <w:rPr>
          <w:sz w:val="24"/>
          <w:szCs w:val="24"/>
        </w:rPr>
      </w:pPr>
      <w:r>
        <w:rPr>
          <w:sz w:val="24"/>
          <w:szCs w:val="24"/>
        </w:rPr>
        <w:t>June 9</w:t>
      </w:r>
      <w:r w:rsidR="001B1B68">
        <w:rPr>
          <w:sz w:val="24"/>
          <w:szCs w:val="24"/>
        </w:rPr>
        <w:t>,</w:t>
      </w:r>
      <w:r w:rsidR="00212625">
        <w:rPr>
          <w:sz w:val="24"/>
          <w:szCs w:val="24"/>
        </w:rPr>
        <w:t xml:space="preserve"> 202</w:t>
      </w:r>
      <w:r w:rsidR="00AD7873">
        <w:rPr>
          <w:sz w:val="24"/>
          <w:szCs w:val="24"/>
        </w:rPr>
        <w:t>5</w:t>
      </w:r>
    </w:p>
    <w:p w14:paraId="1C147E0D" w14:textId="32639E13" w:rsidR="00E7743C" w:rsidRPr="00E7743C" w:rsidRDefault="00E7743C" w:rsidP="00E7743C">
      <w:pPr>
        <w:pStyle w:val="NoSpacing"/>
        <w:jc w:val="center"/>
        <w:rPr>
          <w:sz w:val="24"/>
          <w:szCs w:val="24"/>
        </w:rPr>
      </w:pPr>
      <w:r w:rsidRPr="00E7743C">
        <w:rPr>
          <w:sz w:val="24"/>
          <w:szCs w:val="24"/>
        </w:rPr>
        <w:t>Meeting</w:t>
      </w:r>
    </w:p>
    <w:p w14:paraId="7E0FDA6E" w14:textId="77777777" w:rsidR="00E7743C" w:rsidRPr="00E240FD" w:rsidRDefault="00E7743C" w:rsidP="00E240FD">
      <w:pPr>
        <w:rPr>
          <w:rFonts w:ascii="Helvetica" w:eastAsia="Times New Roman" w:hAnsi="Helvetica" w:cs="Helvetica"/>
          <w:kern w:val="0"/>
          <w:sz w:val="24"/>
          <w:szCs w:val="24"/>
          <w14:ligatures w14:val="none"/>
        </w:rPr>
      </w:pPr>
    </w:p>
    <w:p w14:paraId="612C71FD" w14:textId="2489CCC5" w:rsidR="00286188" w:rsidRDefault="00E240FD" w:rsidP="00286188">
      <w:pPr>
        <w:pStyle w:val="NoSpacing"/>
        <w:rPr>
          <w:sz w:val="24"/>
          <w:szCs w:val="24"/>
        </w:rPr>
      </w:pPr>
      <w:r w:rsidRPr="00C8582D">
        <w:rPr>
          <w:sz w:val="24"/>
          <w:szCs w:val="24"/>
        </w:rPr>
        <w:t xml:space="preserve">    President Eugene Hopkins called the meeting to order with the following members present; </w:t>
      </w:r>
      <w:r w:rsidR="00212625" w:rsidRPr="00C8582D">
        <w:rPr>
          <w:sz w:val="24"/>
          <w:szCs w:val="24"/>
        </w:rPr>
        <w:t xml:space="preserve">Eugene Hopkins, Deborah Hopkins, Dan Beck, Russ Rollin, </w:t>
      </w:r>
      <w:r w:rsidR="006B7911">
        <w:rPr>
          <w:sz w:val="24"/>
          <w:szCs w:val="24"/>
        </w:rPr>
        <w:t>Tom</w:t>
      </w:r>
      <w:r w:rsidR="00212625" w:rsidRPr="00C8582D">
        <w:rPr>
          <w:sz w:val="24"/>
          <w:szCs w:val="24"/>
        </w:rPr>
        <w:t xml:space="preserve"> Dittmer, </w:t>
      </w:r>
      <w:r w:rsidR="001B1B68">
        <w:rPr>
          <w:sz w:val="24"/>
          <w:szCs w:val="24"/>
        </w:rPr>
        <w:t>Mary Dittmer,</w:t>
      </w:r>
      <w:r w:rsidR="001F672A">
        <w:rPr>
          <w:sz w:val="24"/>
          <w:szCs w:val="24"/>
        </w:rPr>
        <w:t xml:space="preserve"> Barb Dittmer,</w:t>
      </w:r>
      <w:r w:rsidR="008A1F3C">
        <w:rPr>
          <w:sz w:val="24"/>
          <w:szCs w:val="24"/>
        </w:rPr>
        <w:t xml:space="preserve"> Dan </w:t>
      </w:r>
      <w:r w:rsidR="001B1B68">
        <w:rPr>
          <w:sz w:val="24"/>
          <w:szCs w:val="24"/>
        </w:rPr>
        <w:t xml:space="preserve"> </w:t>
      </w:r>
      <w:r w:rsidR="008A1F3C">
        <w:rPr>
          <w:sz w:val="24"/>
          <w:szCs w:val="24"/>
        </w:rPr>
        <w:t>Green,</w:t>
      </w:r>
      <w:r w:rsidR="00212625" w:rsidRPr="00C8582D">
        <w:rPr>
          <w:sz w:val="24"/>
          <w:szCs w:val="24"/>
        </w:rPr>
        <w:t xml:space="preserve"> </w:t>
      </w:r>
      <w:r w:rsidR="005F41EF">
        <w:rPr>
          <w:sz w:val="24"/>
          <w:szCs w:val="24"/>
        </w:rPr>
        <w:t>Richard Brooks</w:t>
      </w:r>
      <w:r w:rsidR="00212625" w:rsidRPr="00C8582D">
        <w:rPr>
          <w:sz w:val="24"/>
          <w:szCs w:val="24"/>
        </w:rPr>
        <w:t>,</w:t>
      </w:r>
      <w:r w:rsidR="009E6DDD" w:rsidRPr="00C8582D">
        <w:rPr>
          <w:sz w:val="24"/>
          <w:szCs w:val="24"/>
        </w:rPr>
        <w:t xml:space="preserve"> </w:t>
      </w:r>
      <w:r w:rsidR="00212625" w:rsidRPr="00C8582D">
        <w:rPr>
          <w:sz w:val="24"/>
          <w:szCs w:val="24"/>
        </w:rPr>
        <w:t>Ron Linder, Donna Linder,</w:t>
      </w:r>
      <w:r w:rsidR="009E6DDD" w:rsidRPr="00C8582D">
        <w:rPr>
          <w:sz w:val="24"/>
          <w:szCs w:val="24"/>
        </w:rPr>
        <w:t xml:space="preserve"> Randal Snook,  </w:t>
      </w:r>
      <w:r w:rsidRPr="00C8582D">
        <w:rPr>
          <w:sz w:val="24"/>
          <w:szCs w:val="24"/>
        </w:rPr>
        <w:t xml:space="preserve">John Lichoff, </w:t>
      </w:r>
      <w:r w:rsidR="006B7911">
        <w:rPr>
          <w:sz w:val="24"/>
          <w:szCs w:val="24"/>
        </w:rPr>
        <w:t xml:space="preserve"> </w:t>
      </w:r>
      <w:r w:rsidR="001B1B68">
        <w:rPr>
          <w:sz w:val="24"/>
          <w:szCs w:val="24"/>
        </w:rPr>
        <w:t>Shan</w:t>
      </w:r>
      <w:r w:rsidR="004840E5">
        <w:rPr>
          <w:sz w:val="24"/>
          <w:szCs w:val="24"/>
        </w:rPr>
        <w:t>non</w:t>
      </w:r>
      <w:r w:rsidR="001B1B68">
        <w:rPr>
          <w:sz w:val="24"/>
          <w:szCs w:val="24"/>
        </w:rPr>
        <w:t xml:space="preserve"> Ditz, </w:t>
      </w:r>
      <w:r w:rsidR="00591F12">
        <w:rPr>
          <w:sz w:val="24"/>
          <w:szCs w:val="24"/>
        </w:rPr>
        <w:t>Reta Stark</w:t>
      </w:r>
      <w:r w:rsidR="00875F63">
        <w:rPr>
          <w:sz w:val="24"/>
          <w:szCs w:val="24"/>
        </w:rPr>
        <w:t xml:space="preserve">, </w:t>
      </w:r>
      <w:r w:rsidR="00591F12">
        <w:rPr>
          <w:sz w:val="24"/>
          <w:szCs w:val="24"/>
        </w:rPr>
        <w:t>Ken Gerber</w:t>
      </w:r>
      <w:r w:rsidR="00875F63">
        <w:rPr>
          <w:sz w:val="24"/>
          <w:szCs w:val="24"/>
        </w:rPr>
        <w:t xml:space="preserve">, </w:t>
      </w:r>
      <w:r w:rsidR="008B232C">
        <w:rPr>
          <w:sz w:val="24"/>
          <w:szCs w:val="24"/>
        </w:rPr>
        <w:t>June Gerber, John Sch</w:t>
      </w:r>
      <w:r w:rsidR="00BE011A">
        <w:rPr>
          <w:sz w:val="24"/>
          <w:szCs w:val="24"/>
        </w:rPr>
        <w:t xml:space="preserve">ick, </w:t>
      </w:r>
      <w:r w:rsidR="002B02D1">
        <w:rPr>
          <w:sz w:val="24"/>
          <w:szCs w:val="24"/>
        </w:rPr>
        <w:t xml:space="preserve">Amanda Metro, Stephen Metro, Rita Wiles, Ryan Schaffer, Lisa Reynolds, Chris Wise, Dave Cherry, Ken Bischoff, </w:t>
      </w:r>
      <w:r w:rsidR="00837C7B">
        <w:rPr>
          <w:sz w:val="24"/>
          <w:szCs w:val="24"/>
        </w:rPr>
        <w:t>David Shepherd,</w:t>
      </w:r>
      <w:r w:rsidR="008432AB">
        <w:rPr>
          <w:sz w:val="24"/>
          <w:szCs w:val="24"/>
        </w:rPr>
        <w:t xml:space="preserve"> </w:t>
      </w:r>
      <w:r w:rsidR="00837C7B">
        <w:rPr>
          <w:sz w:val="24"/>
          <w:szCs w:val="24"/>
        </w:rPr>
        <w:t xml:space="preserve">Sara Gee, and Frank Gies. </w:t>
      </w:r>
      <w:r w:rsidR="00742892">
        <w:rPr>
          <w:sz w:val="24"/>
          <w:szCs w:val="24"/>
        </w:rPr>
        <w:t xml:space="preserve">  </w:t>
      </w:r>
      <w:r w:rsidR="00BE011A">
        <w:rPr>
          <w:sz w:val="24"/>
          <w:szCs w:val="24"/>
        </w:rPr>
        <w:t xml:space="preserve"> </w:t>
      </w:r>
    </w:p>
    <w:p w14:paraId="6F12E3C3" w14:textId="15EE529A" w:rsidR="002A0938" w:rsidRDefault="002A0938" w:rsidP="00286188">
      <w:pPr>
        <w:pStyle w:val="NoSpacing"/>
        <w:ind w:firstLine="720"/>
      </w:pPr>
      <w:r>
        <w:t xml:space="preserve">Russ Rollin moved to accept </w:t>
      </w:r>
      <w:r w:rsidR="008432AB">
        <w:t xml:space="preserve">May </w:t>
      </w:r>
      <w:r>
        <w:t xml:space="preserve">9, 2025, minutes, the motion was seconded by </w:t>
      </w:r>
      <w:r w:rsidR="008432AB">
        <w:t>Richard Brooks</w:t>
      </w:r>
      <w:r>
        <w:t xml:space="preserve"> and carried. </w:t>
      </w:r>
      <w:r>
        <w:tab/>
      </w:r>
    </w:p>
    <w:p w14:paraId="13633517" w14:textId="05B03A4B" w:rsidR="00AF474C" w:rsidRDefault="004A327D" w:rsidP="004A327D">
      <w:pPr>
        <w:pStyle w:val="NoSpacing"/>
      </w:pPr>
      <w:r>
        <w:tab/>
      </w:r>
      <w:r w:rsidR="008432AB">
        <w:t>We receive a $170.00 donation from the retired teacher’s association to be used for the schoolhouse expenses.</w:t>
      </w:r>
    </w:p>
    <w:p w14:paraId="478F701C" w14:textId="65140F99" w:rsidR="008432AB" w:rsidRDefault="008432AB" w:rsidP="004A327D">
      <w:pPr>
        <w:pStyle w:val="NoSpacing"/>
      </w:pPr>
      <w:r>
        <w:tab/>
        <w:t>Eugene reviewed the treasurers report. David Shephard moved to accept the report and John Schieck seconded the motion and carried.</w:t>
      </w:r>
    </w:p>
    <w:p w14:paraId="3C6E7A30" w14:textId="3C5E8BF1" w:rsidR="003C50AD" w:rsidRDefault="003C50AD" w:rsidP="004A327D">
      <w:pPr>
        <w:pStyle w:val="NoSpacing"/>
      </w:pPr>
      <w:r>
        <w:tab/>
        <w:t xml:space="preserve">A bill for $453.13 for the bearing for the sawmill was presented. John Lichoff moved to pay the bill, </w:t>
      </w:r>
      <w:r w:rsidR="00492B5B">
        <w:t>the motion</w:t>
      </w:r>
      <w:r>
        <w:t xml:space="preserve"> was seconded by David Shepherd and carried.. </w:t>
      </w:r>
    </w:p>
    <w:p w14:paraId="561B67FA" w14:textId="27727720" w:rsidR="008432AB" w:rsidRDefault="008432AB" w:rsidP="004A327D">
      <w:pPr>
        <w:pStyle w:val="NoSpacing"/>
      </w:pPr>
      <w:r>
        <w:tab/>
        <w:t xml:space="preserve">John Lichoff reported the trench for the 220-volt line to the blacksmiths shop has not been dug yet. He said they are working on a pair of fireplace tongs for the silent auction. </w:t>
      </w:r>
      <w:r w:rsidR="00E86C25">
        <w:t xml:space="preserve">A drill press has been added to the blacksmith shop at no cost to HCAH. The blacksmith students are </w:t>
      </w:r>
      <w:r w:rsidR="00021DFC">
        <w:t>progressing,</w:t>
      </w:r>
      <w:r w:rsidR="00E86C25">
        <w:t xml:space="preserve"> and they have received a donation between 600 to 700 pounds of metal to be used for projects with </w:t>
      </w:r>
      <w:r w:rsidR="00492B5B">
        <w:t>possibly</w:t>
      </w:r>
      <w:r w:rsidR="00E86C25">
        <w:t xml:space="preserve"> more being donated in the future.</w:t>
      </w:r>
    </w:p>
    <w:p w14:paraId="43CA1170" w14:textId="683307C3" w:rsidR="00021DFC" w:rsidRDefault="00021DFC" w:rsidP="004A327D">
      <w:pPr>
        <w:pStyle w:val="NoSpacing"/>
      </w:pPr>
      <w:r>
        <w:tab/>
        <w:t>Steve Metro reported the committee is building a float on a small wagon with a 3’ x 5’ barn, a 5’ windmill. They plan on taking it to parades in Willard, Greenwidch, Norwalk and Wakeman.</w:t>
      </w:r>
    </w:p>
    <w:p w14:paraId="4D871190" w14:textId="77777777" w:rsidR="00021DFC" w:rsidRDefault="00021DFC" w:rsidP="004A327D">
      <w:pPr>
        <w:pStyle w:val="NoSpacing"/>
      </w:pPr>
      <w:r>
        <w:tab/>
        <w:t>Discussed having the American Legion post the colors with the date and time to be decided later.</w:t>
      </w:r>
    </w:p>
    <w:p w14:paraId="4206EB09" w14:textId="77777777" w:rsidR="00021DFC" w:rsidRDefault="00021DFC" w:rsidP="004A327D">
      <w:pPr>
        <w:pStyle w:val="NoSpacing"/>
      </w:pPr>
      <w:r>
        <w:tab/>
        <w:t>Discussed the “Go Fund Me” account with Barb Dittmer updating us on its status at the next meeting.</w:t>
      </w:r>
    </w:p>
    <w:p w14:paraId="6F79154F" w14:textId="50532A29" w:rsidR="00021DFC" w:rsidRDefault="00021DFC" w:rsidP="004A327D">
      <w:pPr>
        <w:pStyle w:val="NoSpacing"/>
      </w:pPr>
      <w:r>
        <w:tab/>
        <w:t xml:space="preserve">Ron Linder reported the bearing on the mill is shimmed up and ready to be tested. </w:t>
      </w:r>
    </w:p>
    <w:p w14:paraId="43D9EE6A" w14:textId="3217D33A" w:rsidR="00DC7A95" w:rsidRDefault="00DC7A95" w:rsidP="004A327D">
      <w:pPr>
        <w:pStyle w:val="NoSpacing"/>
      </w:pPr>
      <w:r>
        <w:tab/>
        <w:t>Discussed three, 4’ x 6’ anniversary signs to be used on the float and around the Heritage grounds.  Steve Metro made a motion to purchase signs from Spencer’s at a cost of $110.00 each. Barb Dittmer seconded the motion and carried.</w:t>
      </w:r>
    </w:p>
    <w:p w14:paraId="00B6D7E7" w14:textId="77777777" w:rsidR="004840E5" w:rsidRDefault="004840E5" w:rsidP="004A327D">
      <w:pPr>
        <w:pStyle w:val="NoSpacing"/>
      </w:pPr>
      <w:r>
        <w:tab/>
        <w:t>Shannon Ditz is checking on a storage rack to be used for the silent auction. Ryan Schaffer is working on getting some toys for the silent auction. Possibly a John Deere peddle tractor as one of the items.</w:t>
      </w:r>
    </w:p>
    <w:p w14:paraId="34FDDE33" w14:textId="4E5679F0" w:rsidR="00125BAD" w:rsidRDefault="00125BAD" w:rsidP="004A327D">
      <w:pPr>
        <w:pStyle w:val="NoSpacing"/>
      </w:pPr>
      <w:r>
        <w:tab/>
        <w:t xml:space="preserve">Rita Wiles moved to have a square dance and barn dance on Friday and Saturday nights. The motion was seconded by David Shepherd and carried. Dan Beck Said the FADs will be there Friday night. Barb Dittmer and Shannon Ditz will get flyers out to the 4-H barns for the </w:t>
      </w:r>
      <w:r w:rsidR="00492B5B">
        <w:t>Saturday night dance.</w:t>
      </w:r>
    </w:p>
    <w:p w14:paraId="24FA4194" w14:textId="54B834CE" w:rsidR="00125BAD" w:rsidRDefault="00125BAD" w:rsidP="004A327D">
      <w:pPr>
        <w:pStyle w:val="NoSpacing"/>
      </w:pPr>
      <w:r>
        <w:tab/>
        <w:t>The tractor committee want to have</w:t>
      </w:r>
      <w:r w:rsidR="00492B5B">
        <w:t xml:space="preserve"> a display of</w:t>
      </w:r>
      <w:r>
        <w:t xml:space="preserve"> ox/horse, </w:t>
      </w:r>
      <w:r w:rsidR="00AC3B23">
        <w:t>100-year-old</w:t>
      </w:r>
      <w:r>
        <w:t xml:space="preserve"> tractor, </w:t>
      </w:r>
      <w:r w:rsidR="00AC3B23">
        <w:t>75-year-old</w:t>
      </w:r>
      <w:r>
        <w:t xml:space="preserve"> tractor</w:t>
      </w:r>
      <w:r w:rsidR="00AC3B23">
        <w:t>, and</w:t>
      </w:r>
      <w:r>
        <w:t xml:space="preserve"> </w:t>
      </w:r>
      <w:r w:rsidR="00AC3B23">
        <w:t>big tractor</w:t>
      </w:r>
      <w:r w:rsidR="00492B5B">
        <w:t>s</w:t>
      </w:r>
      <w:r w:rsidR="00AC3B23">
        <w:t xml:space="preserve"> used in the Huron County area over the years.</w:t>
      </w:r>
      <w:r>
        <w:t xml:space="preserve"> </w:t>
      </w:r>
      <w:r w:rsidR="00AC3B23">
        <w:t>It’s important to sign up early because space is limited.</w:t>
      </w:r>
      <w:r>
        <w:t xml:space="preserve"> </w:t>
      </w:r>
    </w:p>
    <w:p w14:paraId="2F3B37D6" w14:textId="071E9A74" w:rsidR="00AC3B23" w:rsidRDefault="00AC3B23" w:rsidP="004A327D">
      <w:pPr>
        <w:pStyle w:val="NoSpacing"/>
      </w:pPr>
      <w:r>
        <w:tab/>
        <w:t>A workday Is scheduled for June 17. They will be working on the floor in the loft in the big barn. Community Service for help was discussed</w:t>
      </w:r>
      <w:r w:rsidR="003C50AD">
        <w:t xml:space="preserve"> for this project</w:t>
      </w:r>
      <w:r>
        <w:t>.</w:t>
      </w:r>
    </w:p>
    <w:p w14:paraId="33C904ED" w14:textId="2B604E9E" w:rsidR="003C50AD" w:rsidRDefault="003C50AD" w:rsidP="004A327D">
      <w:pPr>
        <w:pStyle w:val="NoSpacing"/>
      </w:pPr>
      <w:r>
        <w:tab/>
        <w:t xml:space="preserve">Randy Snook is </w:t>
      </w:r>
      <w:r w:rsidR="00A66240">
        <w:t>going to thresh grain two afternoons. He is looking into acquiring grain to thresh.</w:t>
      </w:r>
    </w:p>
    <w:p w14:paraId="7C677879" w14:textId="77777777" w:rsidR="00A66240" w:rsidRDefault="00A66240" w:rsidP="004A327D">
      <w:pPr>
        <w:pStyle w:val="NoSpacing"/>
      </w:pPr>
      <w:r>
        <w:t>Discussed having the chuck wagon set up with coffee and donuts and maybe a campfire. This depends on how many volunteers we have.</w:t>
      </w:r>
    </w:p>
    <w:p w14:paraId="02574873" w14:textId="1503A67F" w:rsidR="00DA79C7" w:rsidRDefault="00A66240" w:rsidP="002F5EDA">
      <w:pPr>
        <w:pStyle w:val="NoSpacing"/>
      </w:pPr>
      <w:r>
        <w:lastRenderedPageBreak/>
        <w:tab/>
        <w:t xml:space="preserve">Discussed applying </w:t>
      </w:r>
      <w:r w:rsidR="00492B5B">
        <w:t xml:space="preserve">for a grant </w:t>
      </w:r>
      <w:r>
        <w:t>with the “Huron County Community Foundation” to replace the roof on the big barn. Frank Gies</w:t>
      </w:r>
      <w:r w:rsidR="00363D68">
        <w:t xml:space="preserve"> commented about the lighting situation</w:t>
      </w:r>
      <w:r w:rsidR="00492B5B">
        <w:t xml:space="preserve"> at night</w:t>
      </w:r>
      <w:r w:rsidR="00363D68">
        <w:t xml:space="preserve">. We were informed the fair board is working on the issue. </w:t>
      </w:r>
      <w:r>
        <w:t xml:space="preserve"> </w:t>
      </w:r>
      <w:r w:rsidR="000A57A5">
        <w:tab/>
      </w:r>
    </w:p>
    <w:p w14:paraId="6F089772" w14:textId="1C0AFB47" w:rsidR="00F0315E" w:rsidRDefault="0006723B" w:rsidP="00F0315E">
      <w:pPr>
        <w:pStyle w:val="NoSpacing"/>
      </w:pPr>
      <w:r>
        <w:tab/>
      </w:r>
      <w:r w:rsidR="00F0315E">
        <w:t>Being n</w:t>
      </w:r>
      <w:r w:rsidR="006E6EA5">
        <w:t xml:space="preserve">o further business </w:t>
      </w:r>
      <w:r w:rsidR="00DA79C7">
        <w:t>J</w:t>
      </w:r>
      <w:r w:rsidR="00363D68">
        <w:t>ohn Lichoff moved</w:t>
      </w:r>
      <w:r w:rsidR="00DA79C7">
        <w:t xml:space="preserve"> </w:t>
      </w:r>
      <w:r w:rsidR="006E6EA5">
        <w:t xml:space="preserve">to </w:t>
      </w:r>
      <w:r w:rsidR="0067732D">
        <w:t>adjourn;</w:t>
      </w:r>
      <w:r w:rsidR="006E6EA5">
        <w:t xml:space="preserve"> the motion </w:t>
      </w:r>
      <w:r w:rsidR="00B80AED">
        <w:t>w</w:t>
      </w:r>
      <w:r w:rsidR="006E6EA5">
        <w:t xml:space="preserve">as seconded by </w:t>
      </w:r>
      <w:r w:rsidR="00363D68">
        <w:t>Shannon Ditz</w:t>
      </w:r>
      <w:r w:rsidR="00652BC5">
        <w:t xml:space="preserve"> </w:t>
      </w:r>
      <w:r w:rsidR="00B80AED">
        <w:t>and carried</w:t>
      </w:r>
      <w:r w:rsidR="00652BC5">
        <w:t>.</w:t>
      </w:r>
      <w:r w:rsidR="00363D68">
        <w:t xml:space="preserve"> The meeting was adjourned at 8:45 pm.</w:t>
      </w:r>
      <w:r w:rsidR="006E6EA5">
        <w:t xml:space="preserve"> </w:t>
      </w:r>
    </w:p>
    <w:p w14:paraId="3A275EB0" w14:textId="77777777" w:rsidR="00F0315E" w:rsidRDefault="00F0315E" w:rsidP="00F0315E">
      <w:pPr>
        <w:pStyle w:val="NoSpacing"/>
      </w:pPr>
    </w:p>
    <w:p w14:paraId="4EF85F32" w14:textId="2968F262" w:rsidR="00F0315E" w:rsidRDefault="009413A9" w:rsidP="00F0315E">
      <w:pPr>
        <w:pStyle w:val="NoSpacing"/>
      </w:pPr>
      <w:r>
        <w:t xml:space="preserve">Respectfully </w:t>
      </w:r>
      <w:r w:rsidR="00B80AED">
        <w:t xml:space="preserve">submitted,  </w:t>
      </w:r>
      <w:r w:rsidR="0041540C">
        <w:t xml:space="preserve"> </w:t>
      </w:r>
    </w:p>
    <w:p w14:paraId="4C268C45" w14:textId="374D0866" w:rsidR="009413A9" w:rsidRDefault="00DA79C7" w:rsidP="00F0315E">
      <w:pPr>
        <w:pStyle w:val="NoSpacing"/>
      </w:pPr>
      <w:r>
        <w:t>Dan Green</w:t>
      </w:r>
      <w:r w:rsidR="00F0315E">
        <w:t xml:space="preserve">, Secretary </w:t>
      </w:r>
      <w:r w:rsidR="0041540C">
        <w:t xml:space="preserve">                                                 </w:t>
      </w:r>
    </w:p>
    <w:p w14:paraId="48651295" w14:textId="202D2CE2" w:rsidR="00F0315E" w:rsidRDefault="00F0315E" w:rsidP="00F0315E">
      <w:pPr>
        <w:pStyle w:val="NoSpacing"/>
        <w:jc w:val="center"/>
        <w:rPr>
          <w:color w:val="FF0000"/>
          <w:sz w:val="24"/>
          <w:szCs w:val="24"/>
        </w:rPr>
      </w:pPr>
      <w:r w:rsidRPr="00F0315E">
        <w:rPr>
          <w:color w:val="FF0000"/>
          <w:sz w:val="24"/>
          <w:szCs w:val="24"/>
        </w:rPr>
        <w:t>Refreshment Committee</w:t>
      </w:r>
    </w:p>
    <w:p w14:paraId="1D8DE410" w14:textId="0B46F6E9" w:rsidR="00F0315E" w:rsidRPr="00F0315E" w:rsidRDefault="00F0315E" w:rsidP="00F0315E">
      <w:pPr>
        <w:pStyle w:val="NoSpacing"/>
        <w:jc w:val="center"/>
        <w:rPr>
          <w:color w:val="548DD4" w:themeColor="text2" w:themeTint="99"/>
          <w:sz w:val="24"/>
          <w:szCs w:val="24"/>
        </w:rPr>
      </w:pPr>
      <w:r w:rsidRPr="00F0315E">
        <w:rPr>
          <w:color w:val="548DD4" w:themeColor="text2" w:themeTint="99"/>
          <w:sz w:val="24"/>
          <w:szCs w:val="24"/>
        </w:rPr>
        <w:t>July</w:t>
      </w:r>
      <w:r>
        <w:rPr>
          <w:color w:val="548DD4" w:themeColor="text2" w:themeTint="99"/>
          <w:sz w:val="24"/>
          <w:szCs w:val="24"/>
        </w:rPr>
        <w:t>:</w:t>
      </w:r>
      <w:r w:rsidRPr="00F0315E">
        <w:rPr>
          <w:color w:val="548DD4" w:themeColor="text2" w:themeTint="99"/>
          <w:sz w:val="24"/>
          <w:szCs w:val="24"/>
        </w:rPr>
        <w:t xml:space="preserve"> Brooks, Beck, Cherry</w:t>
      </w:r>
    </w:p>
    <w:p w14:paraId="1BD69F69" w14:textId="3C7AFB39" w:rsidR="00F0315E" w:rsidRPr="00F0315E" w:rsidRDefault="00F0315E" w:rsidP="00F0315E">
      <w:pPr>
        <w:pStyle w:val="NoSpacing"/>
        <w:jc w:val="center"/>
        <w:rPr>
          <w:color w:val="548DD4" w:themeColor="text2" w:themeTint="99"/>
          <w:sz w:val="24"/>
          <w:szCs w:val="24"/>
        </w:rPr>
      </w:pPr>
      <w:r w:rsidRPr="00F0315E">
        <w:rPr>
          <w:color w:val="548DD4" w:themeColor="text2" w:themeTint="99"/>
          <w:sz w:val="24"/>
          <w:szCs w:val="24"/>
        </w:rPr>
        <w:t>August</w:t>
      </w:r>
      <w:r>
        <w:rPr>
          <w:color w:val="548DD4" w:themeColor="text2" w:themeTint="99"/>
          <w:sz w:val="24"/>
          <w:szCs w:val="24"/>
        </w:rPr>
        <w:t>:</w:t>
      </w:r>
      <w:r w:rsidRPr="00F0315E">
        <w:rPr>
          <w:color w:val="548DD4" w:themeColor="text2" w:themeTint="99"/>
          <w:sz w:val="24"/>
          <w:szCs w:val="24"/>
        </w:rPr>
        <w:t xml:space="preserve"> Barb, Mary Dittmer</w:t>
      </w:r>
    </w:p>
    <w:p w14:paraId="121316E7" w14:textId="5504847C" w:rsidR="00F0315E" w:rsidRDefault="00F0315E" w:rsidP="00F0315E">
      <w:pPr>
        <w:pStyle w:val="NoSpacing"/>
        <w:jc w:val="center"/>
        <w:rPr>
          <w:color w:val="548DD4" w:themeColor="text2" w:themeTint="99"/>
          <w:sz w:val="24"/>
          <w:szCs w:val="24"/>
        </w:rPr>
      </w:pPr>
      <w:r w:rsidRPr="00F0315E">
        <w:rPr>
          <w:color w:val="548DD4" w:themeColor="text2" w:themeTint="99"/>
          <w:sz w:val="24"/>
          <w:szCs w:val="24"/>
        </w:rPr>
        <w:t>September</w:t>
      </w:r>
      <w:r>
        <w:rPr>
          <w:color w:val="548DD4" w:themeColor="text2" w:themeTint="99"/>
          <w:sz w:val="24"/>
          <w:szCs w:val="24"/>
        </w:rPr>
        <w:t>:</w:t>
      </w:r>
      <w:r w:rsidRPr="00F0315E">
        <w:rPr>
          <w:color w:val="548DD4" w:themeColor="text2" w:themeTint="99"/>
          <w:sz w:val="24"/>
          <w:szCs w:val="24"/>
        </w:rPr>
        <w:t xml:space="preserve"> Heather Moyer, Shannon Ditz</w:t>
      </w:r>
    </w:p>
    <w:p w14:paraId="33859DC6" w14:textId="77777777" w:rsidR="00F0315E" w:rsidRDefault="00F0315E" w:rsidP="00F0315E">
      <w:pPr>
        <w:pStyle w:val="NoSpacing"/>
        <w:jc w:val="center"/>
        <w:rPr>
          <w:color w:val="548DD4" w:themeColor="text2" w:themeTint="99"/>
          <w:sz w:val="24"/>
          <w:szCs w:val="24"/>
        </w:rPr>
      </w:pPr>
    </w:p>
    <w:p w14:paraId="03A4FED5" w14:textId="45832629" w:rsidR="00F0315E" w:rsidRDefault="00A85BDF" w:rsidP="00F0315E">
      <w:pPr>
        <w:pStyle w:val="NoSpacing"/>
        <w:jc w:val="center"/>
        <w:rPr>
          <w:color w:val="FF0000"/>
          <w:sz w:val="24"/>
          <w:szCs w:val="24"/>
        </w:rPr>
      </w:pPr>
      <w:r w:rsidRPr="00A85BDF">
        <w:rPr>
          <w:color w:val="FF0000"/>
          <w:sz w:val="24"/>
          <w:szCs w:val="24"/>
        </w:rPr>
        <w:t>Grounds Maintenance</w:t>
      </w:r>
    </w:p>
    <w:p w14:paraId="2F6253AE" w14:textId="77777777" w:rsidR="00A85BDF" w:rsidRPr="00903CB7" w:rsidRDefault="00A85BDF" w:rsidP="00A85BDF">
      <w:pPr>
        <w:pStyle w:val="NoSpacing"/>
        <w:jc w:val="center"/>
        <w:rPr>
          <w:color w:val="00B050"/>
          <w:sz w:val="24"/>
          <w:szCs w:val="24"/>
        </w:rPr>
      </w:pPr>
      <w:r w:rsidRPr="00903CB7">
        <w:rPr>
          <w:color w:val="00B050"/>
          <w:sz w:val="24"/>
          <w:szCs w:val="24"/>
        </w:rPr>
        <w:t>July: Mike Otte</w:t>
      </w:r>
    </w:p>
    <w:p w14:paraId="68745874" w14:textId="0C5E737E" w:rsidR="00A85BDF" w:rsidRPr="00A85BDF" w:rsidRDefault="00A85BDF" w:rsidP="00A85BDF">
      <w:pPr>
        <w:pStyle w:val="NoSpacing"/>
        <w:jc w:val="center"/>
        <w:rPr>
          <w:color w:val="FF0000"/>
          <w:sz w:val="24"/>
          <w:szCs w:val="24"/>
        </w:rPr>
      </w:pPr>
      <w:r w:rsidRPr="00903CB7">
        <w:rPr>
          <w:color w:val="00B050"/>
          <w:sz w:val="24"/>
          <w:szCs w:val="24"/>
        </w:rPr>
        <w:t xml:space="preserve">August: Mike Chappelear </w:t>
      </w:r>
    </w:p>
    <w:p w14:paraId="40D3BC6E" w14:textId="1DCB06BA" w:rsidR="0041540C" w:rsidRDefault="00903CB7" w:rsidP="00903CB7">
      <w:pPr>
        <w:pStyle w:val="NoSpacing"/>
        <w:tabs>
          <w:tab w:val="left" w:pos="2514"/>
        </w:tabs>
        <w:jc w:val="both"/>
        <w:rPr>
          <w:color w:val="FF0000"/>
          <w:sz w:val="32"/>
          <w:szCs w:val="32"/>
        </w:rPr>
      </w:pPr>
      <w:r>
        <w:rPr>
          <w:color w:val="FF0000"/>
          <w:sz w:val="32"/>
          <w:szCs w:val="32"/>
        </w:rPr>
        <w:tab/>
      </w:r>
      <w:r w:rsidR="0067732D">
        <w:rPr>
          <w:color w:val="FF0000"/>
          <w:sz w:val="32"/>
          <w:szCs w:val="32"/>
        </w:rPr>
        <w:t>Next meeting</w:t>
      </w:r>
      <w:r w:rsidR="009413A9" w:rsidRPr="009413A9">
        <w:rPr>
          <w:color w:val="FF0000"/>
          <w:sz w:val="32"/>
          <w:szCs w:val="32"/>
        </w:rPr>
        <w:t xml:space="preserve"> </w:t>
      </w:r>
      <w:r w:rsidR="0041540C">
        <w:rPr>
          <w:color w:val="FF0000"/>
          <w:sz w:val="32"/>
          <w:szCs w:val="32"/>
        </w:rPr>
        <w:t xml:space="preserve">is </w:t>
      </w:r>
      <w:r w:rsidR="00DA79C7">
        <w:rPr>
          <w:color w:val="FF0000"/>
          <w:sz w:val="32"/>
          <w:szCs w:val="32"/>
        </w:rPr>
        <w:t xml:space="preserve">July </w:t>
      </w:r>
      <w:r>
        <w:rPr>
          <w:color w:val="FF0000"/>
          <w:sz w:val="32"/>
          <w:szCs w:val="32"/>
        </w:rPr>
        <w:t>1</w:t>
      </w:r>
      <w:r w:rsidR="00DA79C7">
        <w:rPr>
          <w:color w:val="FF0000"/>
          <w:sz w:val="32"/>
          <w:szCs w:val="32"/>
        </w:rPr>
        <w:t>4</w:t>
      </w:r>
      <w:r w:rsidR="009413A9" w:rsidRPr="009413A9">
        <w:rPr>
          <w:color w:val="FF0000"/>
          <w:sz w:val="32"/>
          <w:szCs w:val="32"/>
        </w:rPr>
        <w:t>, 202</w:t>
      </w:r>
      <w:r w:rsidR="00B80AED">
        <w:rPr>
          <w:color w:val="FF0000"/>
          <w:sz w:val="32"/>
          <w:szCs w:val="32"/>
        </w:rPr>
        <w:t>5</w:t>
      </w:r>
      <w:r w:rsidR="009413A9" w:rsidRPr="009413A9">
        <w:rPr>
          <w:color w:val="FF0000"/>
          <w:sz w:val="32"/>
          <w:szCs w:val="32"/>
        </w:rPr>
        <w:t>, at 7:</w:t>
      </w:r>
      <w:r>
        <w:rPr>
          <w:color w:val="FF0000"/>
          <w:sz w:val="32"/>
          <w:szCs w:val="32"/>
        </w:rPr>
        <w:t>3</w:t>
      </w:r>
      <w:r w:rsidR="009413A9" w:rsidRPr="009413A9">
        <w:rPr>
          <w:color w:val="FF0000"/>
          <w:sz w:val="32"/>
          <w:szCs w:val="32"/>
        </w:rPr>
        <w:t>0 PM.</w:t>
      </w:r>
    </w:p>
    <w:p w14:paraId="6E8BC4A3" w14:textId="2C201431" w:rsidR="0041540C" w:rsidRDefault="0041540C" w:rsidP="00903CB7">
      <w:pPr>
        <w:pStyle w:val="NoSpacing"/>
        <w:jc w:val="center"/>
        <w:rPr>
          <w:color w:val="FF0000"/>
          <w:sz w:val="32"/>
          <w:szCs w:val="32"/>
        </w:rPr>
      </w:pPr>
      <w:r>
        <w:rPr>
          <w:color w:val="FF0000"/>
          <w:sz w:val="32"/>
          <w:szCs w:val="32"/>
        </w:rPr>
        <w:t>Hope to see everyone there!</w:t>
      </w:r>
    </w:p>
    <w:p w14:paraId="5397A140" w14:textId="77777777" w:rsidR="0041540C" w:rsidRDefault="0041540C" w:rsidP="009413A9">
      <w:pPr>
        <w:pStyle w:val="NoSpacing"/>
        <w:jc w:val="both"/>
        <w:rPr>
          <w:color w:val="FF0000"/>
          <w:sz w:val="32"/>
          <w:szCs w:val="32"/>
        </w:rPr>
      </w:pPr>
    </w:p>
    <w:p w14:paraId="5FBC0250" w14:textId="5B815F0D" w:rsidR="007F77FB" w:rsidRDefault="007F77FB" w:rsidP="009413A9">
      <w:pPr>
        <w:pStyle w:val="NoSpacing"/>
        <w:jc w:val="both"/>
        <w:rPr>
          <w:color w:val="FF0000"/>
          <w:sz w:val="32"/>
          <w:szCs w:val="32"/>
        </w:rPr>
      </w:pPr>
    </w:p>
    <w:p w14:paraId="2B2D0BE9" w14:textId="77777777" w:rsidR="00A16F54" w:rsidRDefault="00A16F54" w:rsidP="00A16F54">
      <w:pPr>
        <w:pStyle w:val="NoSpacing"/>
        <w:jc w:val="center"/>
        <w:rPr>
          <w:color w:val="FF0000"/>
        </w:rPr>
      </w:pPr>
    </w:p>
    <w:p w14:paraId="2116A053" w14:textId="150A17EA" w:rsidR="00117A2A" w:rsidRPr="00E240FD" w:rsidRDefault="005B6468" w:rsidP="00B17F84">
      <w:pPr>
        <w:pStyle w:val="NoSpacing"/>
        <w:rPr>
          <w:rFonts w:ascii="Helvetica" w:eastAsia="Times New Roman" w:hAnsi="Helvetica" w:cs="Helvetica"/>
          <w:kern w:val="0"/>
          <w:sz w:val="24"/>
          <w:szCs w:val="24"/>
          <w14:ligatures w14:val="none"/>
        </w:rPr>
      </w:pPr>
      <w:r>
        <w:t xml:space="preserve"> </w:t>
      </w:r>
      <w:r w:rsidR="00DD6DB1">
        <w:t xml:space="preserve"> </w:t>
      </w:r>
      <w:r w:rsidR="00E32DB2">
        <w:t xml:space="preserve"> </w:t>
      </w:r>
    </w:p>
    <w:p w14:paraId="3D4E0377" w14:textId="4078DA92" w:rsidR="00220E66" w:rsidRPr="00E240FD" w:rsidRDefault="00220E66" w:rsidP="009413A9">
      <w:pPr>
        <w:jc w:val="center"/>
      </w:pPr>
    </w:p>
    <w:sectPr w:rsidR="00220E66" w:rsidRPr="00E240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9BE17" w14:textId="77777777" w:rsidR="001A2842" w:rsidRDefault="001A2842" w:rsidP="00A22C4F">
      <w:pPr>
        <w:spacing w:after="0" w:line="240" w:lineRule="auto"/>
      </w:pPr>
      <w:r>
        <w:separator/>
      </w:r>
    </w:p>
  </w:endnote>
  <w:endnote w:type="continuationSeparator" w:id="0">
    <w:p w14:paraId="4CB672ED" w14:textId="77777777" w:rsidR="001A2842" w:rsidRDefault="001A2842" w:rsidP="00A2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06737" w14:textId="77777777" w:rsidR="001A2842" w:rsidRDefault="001A2842" w:rsidP="00A22C4F">
      <w:pPr>
        <w:spacing w:after="0" w:line="240" w:lineRule="auto"/>
      </w:pPr>
      <w:r>
        <w:separator/>
      </w:r>
    </w:p>
  </w:footnote>
  <w:footnote w:type="continuationSeparator" w:id="0">
    <w:p w14:paraId="4F9E69FB" w14:textId="77777777" w:rsidR="001A2842" w:rsidRDefault="001A2842" w:rsidP="00A22C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27"/>
    <w:rsid w:val="00014131"/>
    <w:rsid w:val="00021DFC"/>
    <w:rsid w:val="0006723B"/>
    <w:rsid w:val="00080C8A"/>
    <w:rsid w:val="000823A9"/>
    <w:rsid w:val="00085D68"/>
    <w:rsid w:val="00086870"/>
    <w:rsid w:val="000952AF"/>
    <w:rsid w:val="000A39D4"/>
    <w:rsid w:val="000A57A5"/>
    <w:rsid w:val="000B6A02"/>
    <w:rsid w:val="000C682A"/>
    <w:rsid w:val="000E62F5"/>
    <w:rsid w:val="00113164"/>
    <w:rsid w:val="00117790"/>
    <w:rsid w:val="00117A2A"/>
    <w:rsid w:val="00125BAD"/>
    <w:rsid w:val="0013468E"/>
    <w:rsid w:val="00135EF1"/>
    <w:rsid w:val="00136DB7"/>
    <w:rsid w:val="00150357"/>
    <w:rsid w:val="001535B6"/>
    <w:rsid w:val="001543CD"/>
    <w:rsid w:val="0017681F"/>
    <w:rsid w:val="001A2842"/>
    <w:rsid w:val="001B1B68"/>
    <w:rsid w:val="001C37E2"/>
    <w:rsid w:val="001E6E83"/>
    <w:rsid w:val="001F666C"/>
    <w:rsid w:val="001F672A"/>
    <w:rsid w:val="00212625"/>
    <w:rsid w:val="00220E66"/>
    <w:rsid w:val="002225A7"/>
    <w:rsid w:val="00232229"/>
    <w:rsid w:val="00256EC1"/>
    <w:rsid w:val="00266570"/>
    <w:rsid w:val="002715FD"/>
    <w:rsid w:val="00282DBC"/>
    <w:rsid w:val="00285745"/>
    <w:rsid w:val="00286188"/>
    <w:rsid w:val="002A0938"/>
    <w:rsid w:val="002B02D1"/>
    <w:rsid w:val="002B3747"/>
    <w:rsid w:val="002B4271"/>
    <w:rsid w:val="002C159D"/>
    <w:rsid w:val="002D7276"/>
    <w:rsid w:val="002F5EDA"/>
    <w:rsid w:val="002F7313"/>
    <w:rsid w:val="00320AB5"/>
    <w:rsid w:val="00327AD2"/>
    <w:rsid w:val="00363D68"/>
    <w:rsid w:val="0038582F"/>
    <w:rsid w:val="0039016B"/>
    <w:rsid w:val="003A458E"/>
    <w:rsid w:val="003A6A75"/>
    <w:rsid w:val="003A6B0B"/>
    <w:rsid w:val="003C50AD"/>
    <w:rsid w:val="003C7648"/>
    <w:rsid w:val="003D5920"/>
    <w:rsid w:val="0040500D"/>
    <w:rsid w:val="00410005"/>
    <w:rsid w:val="0041540C"/>
    <w:rsid w:val="00415EC0"/>
    <w:rsid w:val="004216A0"/>
    <w:rsid w:val="004840E5"/>
    <w:rsid w:val="00492B5B"/>
    <w:rsid w:val="004A327D"/>
    <w:rsid w:val="004A3E71"/>
    <w:rsid w:val="004A70E5"/>
    <w:rsid w:val="004A78FE"/>
    <w:rsid w:val="004C72FF"/>
    <w:rsid w:val="004D649F"/>
    <w:rsid w:val="004E19CC"/>
    <w:rsid w:val="00522235"/>
    <w:rsid w:val="00536659"/>
    <w:rsid w:val="005431C0"/>
    <w:rsid w:val="005747CF"/>
    <w:rsid w:val="00591F12"/>
    <w:rsid w:val="00594E83"/>
    <w:rsid w:val="005A0AB8"/>
    <w:rsid w:val="005A782A"/>
    <w:rsid w:val="005B0810"/>
    <w:rsid w:val="005B6468"/>
    <w:rsid w:val="005C118A"/>
    <w:rsid w:val="005D6252"/>
    <w:rsid w:val="005F41EF"/>
    <w:rsid w:val="0063085E"/>
    <w:rsid w:val="00635C8C"/>
    <w:rsid w:val="00652BC5"/>
    <w:rsid w:val="00661F9F"/>
    <w:rsid w:val="00663DA8"/>
    <w:rsid w:val="00676A71"/>
    <w:rsid w:val="0067732D"/>
    <w:rsid w:val="006976A0"/>
    <w:rsid w:val="006A23A4"/>
    <w:rsid w:val="006B7911"/>
    <w:rsid w:val="006C22DA"/>
    <w:rsid w:val="006E100D"/>
    <w:rsid w:val="006E6EA5"/>
    <w:rsid w:val="006F44C9"/>
    <w:rsid w:val="00713769"/>
    <w:rsid w:val="007309F7"/>
    <w:rsid w:val="00742892"/>
    <w:rsid w:val="00774F3F"/>
    <w:rsid w:val="00791527"/>
    <w:rsid w:val="007A3AF5"/>
    <w:rsid w:val="007F5984"/>
    <w:rsid w:val="007F77FB"/>
    <w:rsid w:val="008110AC"/>
    <w:rsid w:val="00831780"/>
    <w:rsid w:val="00837C7B"/>
    <w:rsid w:val="00840637"/>
    <w:rsid w:val="008432AB"/>
    <w:rsid w:val="008504D3"/>
    <w:rsid w:val="00855963"/>
    <w:rsid w:val="008574A4"/>
    <w:rsid w:val="00875F63"/>
    <w:rsid w:val="008A1F3C"/>
    <w:rsid w:val="008B22ED"/>
    <w:rsid w:val="008B232C"/>
    <w:rsid w:val="008B7773"/>
    <w:rsid w:val="008D5FBA"/>
    <w:rsid w:val="008E0F3E"/>
    <w:rsid w:val="00903CB7"/>
    <w:rsid w:val="009048AD"/>
    <w:rsid w:val="009268E2"/>
    <w:rsid w:val="009350D7"/>
    <w:rsid w:val="009413A9"/>
    <w:rsid w:val="00960A29"/>
    <w:rsid w:val="00971CC8"/>
    <w:rsid w:val="00996B5B"/>
    <w:rsid w:val="009B2195"/>
    <w:rsid w:val="009B284C"/>
    <w:rsid w:val="009D416D"/>
    <w:rsid w:val="009E0213"/>
    <w:rsid w:val="009E6DDD"/>
    <w:rsid w:val="00A057E0"/>
    <w:rsid w:val="00A16CF7"/>
    <w:rsid w:val="00A16F54"/>
    <w:rsid w:val="00A22C4F"/>
    <w:rsid w:val="00A25A4B"/>
    <w:rsid w:val="00A41F3D"/>
    <w:rsid w:val="00A66240"/>
    <w:rsid w:val="00A85BDF"/>
    <w:rsid w:val="00A920B3"/>
    <w:rsid w:val="00AA4E27"/>
    <w:rsid w:val="00AC04CB"/>
    <w:rsid w:val="00AC3B23"/>
    <w:rsid w:val="00AD2CAE"/>
    <w:rsid w:val="00AD7873"/>
    <w:rsid w:val="00AE20C0"/>
    <w:rsid w:val="00AF410B"/>
    <w:rsid w:val="00AF474C"/>
    <w:rsid w:val="00B17F84"/>
    <w:rsid w:val="00B6699C"/>
    <w:rsid w:val="00B67FEB"/>
    <w:rsid w:val="00B739CB"/>
    <w:rsid w:val="00B80AED"/>
    <w:rsid w:val="00B94E76"/>
    <w:rsid w:val="00BC09BD"/>
    <w:rsid w:val="00BE011A"/>
    <w:rsid w:val="00BE0505"/>
    <w:rsid w:val="00C02809"/>
    <w:rsid w:val="00C11686"/>
    <w:rsid w:val="00C13A2B"/>
    <w:rsid w:val="00C22B28"/>
    <w:rsid w:val="00C30819"/>
    <w:rsid w:val="00C330C5"/>
    <w:rsid w:val="00C430DF"/>
    <w:rsid w:val="00C56643"/>
    <w:rsid w:val="00C8582D"/>
    <w:rsid w:val="00CA127F"/>
    <w:rsid w:val="00CC6502"/>
    <w:rsid w:val="00CE5305"/>
    <w:rsid w:val="00D05EFC"/>
    <w:rsid w:val="00D11E86"/>
    <w:rsid w:val="00D16F53"/>
    <w:rsid w:val="00D17E6B"/>
    <w:rsid w:val="00D34507"/>
    <w:rsid w:val="00D420C8"/>
    <w:rsid w:val="00D519A2"/>
    <w:rsid w:val="00D74D64"/>
    <w:rsid w:val="00D87D78"/>
    <w:rsid w:val="00D919E3"/>
    <w:rsid w:val="00DA79C7"/>
    <w:rsid w:val="00DB2EE8"/>
    <w:rsid w:val="00DB6834"/>
    <w:rsid w:val="00DC7A95"/>
    <w:rsid w:val="00DD6DB1"/>
    <w:rsid w:val="00DE3A82"/>
    <w:rsid w:val="00DF2258"/>
    <w:rsid w:val="00E240FD"/>
    <w:rsid w:val="00E32DB2"/>
    <w:rsid w:val="00E3340D"/>
    <w:rsid w:val="00E52DC4"/>
    <w:rsid w:val="00E763D0"/>
    <w:rsid w:val="00E7743C"/>
    <w:rsid w:val="00E8251B"/>
    <w:rsid w:val="00E83B1F"/>
    <w:rsid w:val="00E86C25"/>
    <w:rsid w:val="00EA23E9"/>
    <w:rsid w:val="00EB4A49"/>
    <w:rsid w:val="00F01227"/>
    <w:rsid w:val="00F0315E"/>
    <w:rsid w:val="00F234A6"/>
    <w:rsid w:val="00F4416C"/>
    <w:rsid w:val="00F53476"/>
    <w:rsid w:val="00F54A2D"/>
    <w:rsid w:val="00F72AA6"/>
    <w:rsid w:val="00F95D35"/>
    <w:rsid w:val="00FD2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4AC6"/>
  <w15:chartTrackingRefBased/>
  <w15:docId w15:val="{51ED3AC6-485B-44AD-8EDA-60BE6A2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4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4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4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4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4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4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4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4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4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4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27"/>
    <w:rPr>
      <w:rFonts w:eastAsiaTheme="majorEastAsia" w:cstheme="majorBidi"/>
      <w:color w:val="272727" w:themeColor="text1" w:themeTint="D8"/>
    </w:rPr>
  </w:style>
  <w:style w:type="paragraph" w:styleId="Title">
    <w:name w:val="Title"/>
    <w:basedOn w:val="Normal"/>
    <w:next w:val="Normal"/>
    <w:link w:val="TitleChar"/>
    <w:uiPriority w:val="10"/>
    <w:qFormat/>
    <w:rsid w:val="00AA4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E27"/>
    <w:rPr>
      <w:i/>
      <w:iCs/>
      <w:color w:val="404040" w:themeColor="text1" w:themeTint="BF"/>
    </w:rPr>
  </w:style>
  <w:style w:type="paragraph" w:styleId="ListParagraph">
    <w:name w:val="List Paragraph"/>
    <w:basedOn w:val="Normal"/>
    <w:uiPriority w:val="34"/>
    <w:qFormat/>
    <w:rsid w:val="00AA4E27"/>
    <w:pPr>
      <w:ind w:left="720"/>
      <w:contextualSpacing/>
    </w:pPr>
  </w:style>
  <w:style w:type="character" w:styleId="IntenseEmphasis">
    <w:name w:val="Intense Emphasis"/>
    <w:basedOn w:val="DefaultParagraphFont"/>
    <w:uiPriority w:val="21"/>
    <w:qFormat/>
    <w:rsid w:val="00AA4E27"/>
    <w:rPr>
      <w:i/>
      <w:iCs/>
      <w:color w:val="365F91" w:themeColor="accent1" w:themeShade="BF"/>
    </w:rPr>
  </w:style>
  <w:style w:type="paragraph" w:styleId="IntenseQuote">
    <w:name w:val="Intense Quote"/>
    <w:basedOn w:val="Normal"/>
    <w:next w:val="Normal"/>
    <w:link w:val="IntenseQuoteChar"/>
    <w:uiPriority w:val="30"/>
    <w:qFormat/>
    <w:rsid w:val="00AA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4E27"/>
    <w:rPr>
      <w:i/>
      <w:iCs/>
      <w:color w:val="365F91" w:themeColor="accent1" w:themeShade="BF"/>
    </w:rPr>
  </w:style>
  <w:style w:type="character" w:styleId="IntenseReference">
    <w:name w:val="Intense Reference"/>
    <w:basedOn w:val="DefaultParagraphFont"/>
    <w:uiPriority w:val="32"/>
    <w:qFormat/>
    <w:rsid w:val="00AA4E27"/>
    <w:rPr>
      <w:b/>
      <w:bCs/>
      <w:smallCaps/>
      <w:color w:val="365F91" w:themeColor="accent1" w:themeShade="BF"/>
      <w:spacing w:val="5"/>
    </w:rPr>
  </w:style>
  <w:style w:type="paragraph" w:styleId="NoSpacing">
    <w:name w:val="No Spacing"/>
    <w:uiPriority w:val="1"/>
    <w:qFormat/>
    <w:rsid w:val="00E7743C"/>
    <w:pPr>
      <w:spacing w:after="0" w:line="240" w:lineRule="auto"/>
    </w:pPr>
  </w:style>
  <w:style w:type="paragraph" w:styleId="Header">
    <w:name w:val="header"/>
    <w:basedOn w:val="Normal"/>
    <w:link w:val="HeaderChar"/>
    <w:uiPriority w:val="99"/>
    <w:unhideWhenUsed/>
    <w:rsid w:val="00A22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C4F"/>
  </w:style>
  <w:style w:type="paragraph" w:styleId="Footer">
    <w:name w:val="footer"/>
    <w:basedOn w:val="Normal"/>
    <w:link w:val="FooterChar"/>
    <w:uiPriority w:val="99"/>
    <w:unhideWhenUsed/>
    <w:rsid w:val="00A22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78349">
      <w:bodyDiv w:val="1"/>
      <w:marLeft w:val="0"/>
      <w:marRight w:val="0"/>
      <w:marTop w:val="0"/>
      <w:marBottom w:val="0"/>
      <w:divBdr>
        <w:top w:val="none" w:sz="0" w:space="0" w:color="auto"/>
        <w:left w:val="none" w:sz="0" w:space="0" w:color="auto"/>
        <w:bottom w:val="none" w:sz="0" w:space="0" w:color="auto"/>
        <w:right w:val="none" w:sz="0" w:space="0" w:color="auto"/>
      </w:divBdr>
      <w:divsChild>
        <w:div w:id="1613902967">
          <w:marLeft w:val="0"/>
          <w:marRight w:val="0"/>
          <w:marTop w:val="150"/>
          <w:marBottom w:val="0"/>
          <w:divBdr>
            <w:top w:val="none" w:sz="0" w:space="0" w:color="auto"/>
            <w:left w:val="single" w:sz="6" w:space="15" w:color="6D00F6"/>
            <w:bottom w:val="none" w:sz="0" w:space="0" w:color="auto"/>
            <w:right w:val="none" w:sz="0" w:space="0" w:color="auto"/>
          </w:divBdr>
          <w:divsChild>
            <w:div w:id="634070204">
              <w:marLeft w:val="0"/>
              <w:marRight w:val="0"/>
              <w:marTop w:val="0"/>
              <w:marBottom w:val="0"/>
              <w:divBdr>
                <w:top w:val="none" w:sz="0" w:space="0" w:color="auto"/>
                <w:left w:val="none" w:sz="0" w:space="0" w:color="auto"/>
                <w:bottom w:val="none" w:sz="0" w:space="0" w:color="auto"/>
                <w:right w:val="none" w:sz="0" w:space="0" w:color="auto"/>
              </w:divBdr>
              <w:divsChild>
                <w:div w:id="1953592836">
                  <w:marLeft w:val="0"/>
                  <w:marRight w:val="0"/>
                  <w:marTop w:val="0"/>
                  <w:marBottom w:val="0"/>
                  <w:divBdr>
                    <w:top w:val="none" w:sz="0" w:space="0" w:color="auto"/>
                    <w:left w:val="none" w:sz="0" w:space="0" w:color="auto"/>
                    <w:bottom w:val="none" w:sz="0" w:space="0" w:color="auto"/>
                    <w:right w:val="none" w:sz="0" w:space="0" w:color="auto"/>
                  </w:divBdr>
                  <w:divsChild>
                    <w:div w:id="403994812">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 w:id="2091343943">
                          <w:marLeft w:val="0"/>
                          <w:marRight w:val="0"/>
                          <w:marTop w:val="0"/>
                          <w:marBottom w:val="0"/>
                          <w:divBdr>
                            <w:top w:val="none" w:sz="0" w:space="0" w:color="auto"/>
                            <w:left w:val="none" w:sz="0" w:space="0" w:color="auto"/>
                            <w:bottom w:val="none" w:sz="0" w:space="0" w:color="auto"/>
                            <w:right w:val="none" w:sz="0" w:space="0" w:color="auto"/>
                          </w:divBdr>
                        </w:div>
                        <w:div w:id="417291696">
                          <w:marLeft w:val="0"/>
                          <w:marRight w:val="0"/>
                          <w:marTop w:val="0"/>
                          <w:marBottom w:val="0"/>
                          <w:divBdr>
                            <w:top w:val="none" w:sz="0" w:space="0" w:color="auto"/>
                            <w:left w:val="none" w:sz="0" w:space="0" w:color="auto"/>
                            <w:bottom w:val="none" w:sz="0" w:space="0" w:color="auto"/>
                            <w:right w:val="none" w:sz="0" w:space="0" w:color="auto"/>
                          </w:divBdr>
                        </w:div>
                        <w:div w:id="1293054851">
                          <w:marLeft w:val="0"/>
                          <w:marRight w:val="0"/>
                          <w:marTop w:val="0"/>
                          <w:marBottom w:val="0"/>
                          <w:divBdr>
                            <w:top w:val="none" w:sz="0" w:space="0" w:color="auto"/>
                            <w:left w:val="none" w:sz="0" w:space="0" w:color="auto"/>
                            <w:bottom w:val="none" w:sz="0" w:space="0" w:color="auto"/>
                            <w:right w:val="none" w:sz="0" w:space="0" w:color="auto"/>
                          </w:divBdr>
                        </w:div>
                        <w:div w:id="320232281">
                          <w:marLeft w:val="0"/>
                          <w:marRight w:val="0"/>
                          <w:marTop w:val="0"/>
                          <w:marBottom w:val="0"/>
                          <w:divBdr>
                            <w:top w:val="none" w:sz="0" w:space="0" w:color="auto"/>
                            <w:left w:val="none" w:sz="0" w:space="0" w:color="auto"/>
                            <w:bottom w:val="none" w:sz="0" w:space="0" w:color="auto"/>
                            <w:right w:val="none" w:sz="0" w:space="0" w:color="auto"/>
                          </w:divBdr>
                        </w:div>
                        <w:div w:id="2108259743">
                          <w:marLeft w:val="0"/>
                          <w:marRight w:val="0"/>
                          <w:marTop w:val="0"/>
                          <w:marBottom w:val="0"/>
                          <w:divBdr>
                            <w:top w:val="none" w:sz="0" w:space="0" w:color="auto"/>
                            <w:left w:val="none" w:sz="0" w:space="0" w:color="auto"/>
                            <w:bottom w:val="none" w:sz="0" w:space="0" w:color="auto"/>
                            <w:right w:val="none" w:sz="0" w:space="0" w:color="auto"/>
                          </w:divBdr>
                        </w:div>
                        <w:div w:id="1820073275">
                          <w:marLeft w:val="0"/>
                          <w:marRight w:val="0"/>
                          <w:marTop w:val="0"/>
                          <w:marBottom w:val="0"/>
                          <w:divBdr>
                            <w:top w:val="none" w:sz="0" w:space="0" w:color="auto"/>
                            <w:left w:val="none" w:sz="0" w:space="0" w:color="auto"/>
                            <w:bottom w:val="none" w:sz="0" w:space="0" w:color="auto"/>
                            <w:right w:val="none" w:sz="0" w:space="0" w:color="auto"/>
                          </w:divBdr>
                        </w:div>
                        <w:div w:id="1869218777">
                          <w:marLeft w:val="0"/>
                          <w:marRight w:val="0"/>
                          <w:marTop w:val="0"/>
                          <w:marBottom w:val="0"/>
                          <w:divBdr>
                            <w:top w:val="none" w:sz="0" w:space="0" w:color="auto"/>
                            <w:left w:val="none" w:sz="0" w:space="0" w:color="auto"/>
                            <w:bottom w:val="none" w:sz="0" w:space="0" w:color="auto"/>
                            <w:right w:val="none" w:sz="0" w:space="0" w:color="auto"/>
                          </w:divBdr>
                        </w:div>
                        <w:div w:id="844058751">
                          <w:marLeft w:val="0"/>
                          <w:marRight w:val="0"/>
                          <w:marTop w:val="0"/>
                          <w:marBottom w:val="0"/>
                          <w:divBdr>
                            <w:top w:val="none" w:sz="0" w:space="0" w:color="auto"/>
                            <w:left w:val="none" w:sz="0" w:space="0" w:color="auto"/>
                            <w:bottom w:val="none" w:sz="0" w:space="0" w:color="auto"/>
                            <w:right w:val="none" w:sz="0" w:space="0" w:color="auto"/>
                          </w:divBdr>
                        </w:div>
                        <w:div w:id="1103459811">
                          <w:marLeft w:val="0"/>
                          <w:marRight w:val="0"/>
                          <w:marTop w:val="0"/>
                          <w:marBottom w:val="0"/>
                          <w:divBdr>
                            <w:top w:val="none" w:sz="0" w:space="0" w:color="auto"/>
                            <w:left w:val="none" w:sz="0" w:space="0" w:color="auto"/>
                            <w:bottom w:val="none" w:sz="0" w:space="0" w:color="auto"/>
                            <w:right w:val="none" w:sz="0" w:space="0" w:color="auto"/>
                          </w:divBdr>
                        </w:div>
                        <w:div w:id="990017215">
                          <w:marLeft w:val="0"/>
                          <w:marRight w:val="0"/>
                          <w:marTop w:val="0"/>
                          <w:marBottom w:val="0"/>
                          <w:divBdr>
                            <w:top w:val="none" w:sz="0" w:space="0" w:color="auto"/>
                            <w:left w:val="none" w:sz="0" w:space="0" w:color="auto"/>
                            <w:bottom w:val="none" w:sz="0" w:space="0" w:color="auto"/>
                            <w:right w:val="none" w:sz="0" w:space="0" w:color="auto"/>
                          </w:divBdr>
                        </w:div>
                        <w:div w:id="393629578">
                          <w:marLeft w:val="0"/>
                          <w:marRight w:val="0"/>
                          <w:marTop w:val="0"/>
                          <w:marBottom w:val="0"/>
                          <w:divBdr>
                            <w:top w:val="none" w:sz="0" w:space="0" w:color="auto"/>
                            <w:left w:val="none" w:sz="0" w:space="0" w:color="auto"/>
                            <w:bottom w:val="none" w:sz="0" w:space="0" w:color="auto"/>
                            <w:right w:val="none" w:sz="0" w:space="0" w:color="auto"/>
                          </w:divBdr>
                        </w:div>
                        <w:div w:id="1967421064">
                          <w:marLeft w:val="0"/>
                          <w:marRight w:val="0"/>
                          <w:marTop w:val="0"/>
                          <w:marBottom w:val="0"/>
                          <w:divBdr>
                            <w:top w:val="none" w:sz="0" w:space="0" w:color="auto"/>
                            <w:left w:val="none" w:sz="0" w:space="0" w:color="auto"/>
                            <w:bottom w:val="none" w:sz="0" w:space="0" w:color="auto"/>
                            <w:right w:val="none" w:sz="0" w:space="0" w:color="auto"/>
                          </w:divBdr>
                        </w:div>
                        <w:div w:id="1901090701">
                          <w:marLeft w:val="0"/>
                          <w:marRight w:val="0"/>
                          <w:marTop w:val="0"/>
                          <w:marBottom w:val="0"/>
                          <w:divBdr>
                            <w:top w:val="none" w:sz="0" w:space="0" w:color="auto"/>
                            <w:left w:val="none" w:sz="0" w:space="0" w:color="auto"/>
                            <w:bottom w:val="none" w:sz="0" w:space="0" w:color="auto"/>
                            <w:right w:val="none" w:sz="0" w:space="0" w:color="auto"/>
                          </w:divBdr>
                        </w:div>
                        <w:div w:id="1654215828">
                          <w:marLeft w:val="0"/>
                          <w:marRight w:val="0"/>
                          <w:marTop w:val="0"/>
                          <w:marBottom w:val="0"/>
                          <w:divBdr>
                            <w:top w:val="none" w:sz="0" w:space="0" w:color="auto"/>
                            <w:left w:val="none" w:sz="0" w:space="0" w:color="auto"/>
                            <w:bottom w:val="none" w:sz="0" w:space="0" w:color="auto"/>
                            <w:right w:val="none" w:sz="0" w:space="0" w:color="auto"/>
                          </w:divBdr>
                        </w:div>
                        <w:div w:id="1581720376">
                          <w:marLeft w:val="0"/>
                          <w:marRight w:val="0"/>
                          <w:marTop w:val="0"/>
                          <w:marBottom w:val="0"/>
                          <w:divBdr>
                            <w:top w:val="none" w:sz="0" w:space="0" w:color="auto"/>
                            <w:left w:val="none" w:sz="0" w:space="0" w:color="auto"/>
                            <w:bottom w:val="none" w:sz="0" w:space="0" w:color="auto"/>
                            <w:right w:val="none" w:sz="0" w:space="0" w:color="auto"/>
                          </w:divBdr>
                        </w:div>
                        <w:div w:id="981734903">
                          <w:marLeft w:val="0"/>
                          <w:marRight w:val="0"/>
                          <w:marTop w:val="0"/>
                          <w:marBottom w:val="0"/>
                          <w:divBdr>
                            <w:top w:val="none" w:sz="0" w:space="0" w:color="auto"/>
                            <w:left w:val="none" w:sz="0" w:space="0" w:color="auto"/>
                            <w:bottom w:val="none" w:sz="0" w:space="0" w:color="auto"/>
                            <w:right w:val="none" w:sz="0" w:space="0" w:color="auto"/>
                          </w:divBdr>
                        </w:div>
                        <w:div w:id="719280763">
                          <w:marLeft w:val="0"/>
                          <w:marRight w:val="0"/>
                          <w:marTop w:val="0"/>
                          <w:marBottom w:val="0"/>
                          <w:divBdr>
                            <w:top w:val="none" w:sz="0" w:space="0" w:color="auto"/>
                            <w:left w:val="none" w:sz="0" w:space="0" w:color="auto"/>
                            <w:bottom w:val="none" w:sz="0" w:space="0" w:color="auto"/>
                            <w:right w:val="none" w:sz="0" w:space="0" w:color="auto"/>
                          </w:divBdr>
                        </w:div>
                        <w:div w:id="1026059521">
                          <w:marLeft w:val="0"/>
                          <w:marRight w:val="0"/>
                          <w:marTop w:val="0"/>
                          <w:marBottom w:val="0"/>
                          <w:divBdr>
                            <w:top w:val="none" w:sz="0" w:space="0" w:color="auto"/>
                            <w:left w:val="none" w:sz="0" w:space="0" w:color="auto"/>
                            <w:bottom w:val="none" w:sz="0" w:space="0" w:color="auto"/>
                            <w:right w:val="none" w:sz="0" w:space="0" w:color="auto"/>
                          </w:divBdr>
                        </w:div>
                        <w:div w:id="1640380332">
                          <w:marLeft w:val="0"/>
                          <w:marRight w:val="0"/>
                          <w:marTop w:val="0"/>
                          <w:marBottom w:val="0"/>
                          <w:divBdr>
                            <w:top w:val="none" w:sz="0" w:space="0" w:color="auto"/>
                            <w:left w:val="none" w:sz="0" w:space="0" w:color="auto"/>
                            <w:bottom w:val="none" w:sz="0" w:space="0" w:color="auto"/>
                            <w:right w:val="none" w:sz="0" w:space="0" w:color="auto"/>
                          </w:divBdr>
                        </w:div>
                        <w:div w:id="1560363978">
                          <w:marLeft w:val="0"/>
                          <w:marRight w:val="0"/>
                          <w:marTop w:val="0"/>
                          <w:marBottom w:val="0"/>
                          <w:divBdr>
                            <w:top w:val="none" w:sz="0" w:space="0" w:color="auto"/>
                            <w:left w:val="none" w:sz="0" w:space="0" w:color="auto"/>
                            <w:bottom w:val="none" w:sz="0" w:space="0" w:color="auto"/>
                            <w:right w:val="none" w:sz="0" w:space="0" w:color="auto"/>
                          </w:divBdr>
                        </w:div>
                        <w:div w:id="632100194">
                          <w:marLeft w:val="0"/>
                          <w:marRight w:val="0"/>
                          <w:marTop w:val="0"/>
                          <w:marBottom w:val="0"/>
                          <w:divBdr>
                            <w:top w:val="none" w:sz="0" w:space="0" w:color="auto"/>
                            <w:left w:val="none" w:sz="0" w:space="0" w:color="auto"/>
                            <w:bottom w:val="none" w:sz="0" w:space="0" w:color="auto"/>
                            <w:right w:val="none" w:sz="0" w:space="0" w:color="auto"/>
                          </w:divBdr>
                        </w:div>
                        <w:div w:id="18582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dc:creator>
  <cp:keywords/>
  <dc:description/>
  <cp:lastModifiedBy>Daniel Green</cp:lastModifiedBy>
  <cp:revision>8</cp:revision>
  <cp:lastPrinted>2024-09-06T15:36:00Z</cp:lastPrinted>
  <dcterms:created xsi:type="dcterms:W3CDTF">2025-06-20T02:55:00Z</dcterms:created>
  <dcterms:modified xsi:type="dcterms:W3CDTF">2025-07-10T16:49:00Z</dcterms:modified>
</cp:coreProperties>
</file>